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1157" w14:textId="77777777" w:rsidR="00E140E1" w:rsidRPr="00141F57" w:rsidRDefault="00E140E1" w:rsidP="00E140E1">
      <w:pPr>
        <w:rPr>
          <w:b/>
        </w:rPr>
      </w:pPr>
      <w:r w:rsidRPr="00141F57">
        <w:rPr>
          <w:b/>
        </w:rPr>
        <w:t>REGULAMENTO DO CONCURSO DE DECORAÇÃO DE NATAL</w:t>
      </w:r>
    </w:p>
    <w:p w14:paraId="287E2DE5" w14:textId="77777777" w:rsidR="00E140E1" w:rsidRDefault="00E140E1" w:rsidP="00E140E1">
      <w:r>
        <w:t xml:space="preserve">Natal </w:t>
      </w:r>
      <w:r w:rsidR="00243EB4">
        <w:t>Encantando 2023</w:t>
      </w:r>
    </w:p>
    <w:p w14:paraId="0BB36444" w14:textId="77777777" w:rsidR="00E140E1" w:rsidRDefault="00E140E1" w:rsidP="00E140E1">
      <w:r>
        <w:t>Capitulo I – DA ORGANIZAÇÃO</w:t>
      </w:r>
    </w:p>
    <w:p w14:paraId="7C1A2F69" w14:textId="77777777" w:rsidR="00E140E1" w:rsidRDefault="00E140E1" w:rsidP="00E140E1">
      <w:r>
        <w:t>Art. 1º - O “Concurso de Decoraçã</w:t>
      </w:r>
      <w:r w:rsidR="00243EB4">
        <w:t>o Natal – Natal Encantado - 2023</w:t>
      </w:r>
      <w:r>
        <w:t>” será realizado e organizado pela,</w:t>
      </w:r>
    </w:p>
    <w:p w14:paraId="1399BD84" w14:textId="77777777" w:rsidR="00E140E1" w:rsidRDefault="00E140E1" w:rsidP="00E140E1">
      <w:r>
        <w:t xml:space="preserve">Prefeitura Municipal de Palmeira </w:t>
      </w:r>
    </w:p>
    <w:p w14:paraId="0C0839DD" w14:textId="77777777" w:rsidR="00E140E1" w:rsidRDefault="00E140E1" w:rsidP="00E140E1">
      <w:r>
        <w:t>Sala do Empreendedor</w:t>
      </w:r>
    </w:p>
    <w:p w14:paraId="32A07CA6" w14:textId="77777777" w:rsidR="00E140E1" w:rsidRDefault="00E140E1" w:rsidP="00E140E1">
      <w:r>
        <w:t>Capítulo II – DOS OBJETIVOS DO CONCURSO</w:t>
      </w:r>
    </w:p>
    <w:p w14:paraId="51DAA9F8" w14:textId="77777777" w:rsidR="00E140E1" w:rsidRDefault="00E140E1" w:rsidP="00E140E1">
      <w:r>
        <w:t>Art. 2º - DOS OBJETIVOS DO CONCURSO</w:t>
      </w:r>
    </w:p>
    <w:p w14:paraId="4CB77BBD" w14:textId="77777777" w:rsidR="00E140E1" w:rsidRDefault="00E140E1" w:rsidP="00E140E1">
      <w:r>
        <w:rPr>
          <w:rFonts w:ascii="Segoe UI Symbol" w:hAnsi="Segoe UI Symbol" w:cs="Segoe UI Symbol"/>
        </w:rPr>
        <w:t>✓</w:t>
      </w:r>
      <w:r>
        <w:t xml:space="preserve"> Resgatar o espírito natalino, reafirmando valores de fraternidade, justiça, solidariedade e o bem comum.</w:t>
      </w:r>
    </w:p>
    <w:p w14:paraId="3612EA09" w14:textId="77777777" w:rsidR="00E140E1" w:rsidRDefault="00E140E1" w:rsidP="00E140E1">
      <w:r>
        <w:rPr>
          <w:rFonts w:ascii="Segoe UI Symbol" w:hAnsi="Segoe UI Symbol" w:cs="Segoe UI Symbol"/>
        </w:rPr>
        <w:t>✓</w:t>
      </w:r>
      <w:r>
        <w:t xml:space="preserve"> Incentivar o envolvimento do comércio local.</w:t>
      </w:r>
    </w:p>
    <w:p w14:paraId="0EA93616" w14:textId="77777777" w:rsidR="00E140E1" w:rsidRDefault="00E140E1" w:rsidP="00E140E1">
      <w:r>
        <w:rPr>
          <w:rFonts w:ascii="Segoe UI Symbol" w:hAnsi="Segoe UI Symbol" w:cs="Segoe UI Symbol"/>
        </w:rPr>
        <w:t>✓</w:t>
      </w:r>
      <w:r>
        <w:t xml:space="preserve"> Estimular o engajamento nas ações da cidade.</w:t>
      </w:r>
    </w:p>
    <w:p w14:paraId="0C8CA32A" w14:textId="77777777" w:rsidR="00E140E1" w:rsidRDefault="00E140E1" w:rsidP="00E140E1">
      <w:r>
        <w:rPr>
          <w:rFonts w:ascii="Segoe UI Symbol" w:hAnsi="Segoe UI Symbol" w:cs="Segoe UI Symbol"/>
        </w:rPr>
        <w:t>✓</w:t>
      </w:r>
      <w:r>
        <w:t xml:space="preserve"> Valorizar a convivência entre a comunidade.</w:t>
      </w:r>
    </w:p>
    <w:p w14:paraId="0A5C4C71" w14:textId="77777777" w:rsidR="00E140E1" w:rsidRDefault="00E140E1" w:rsidP="00E140E1">
      <w:r>
        <w:rPr>
          <w:rFonts w:ascii="Segoe UI Symbol" w:hAnsi="Segoe UI Symbol" w:cs="Segoe UI Symbol"/>
        </w:rPr>
        <w:t>✓</w:t>
      </w:r>
      <w:r>
        <w:t xml:space="preserve"> Fomentar a criatividade com peças artesanais natalinas.</w:t>
      </w:r>
    </w:p>
    <w:p w14:paraId="11ED37C9" w14:textId="77777777" w:rsidR="00E140E1" w:rsidRDefault="00E140E1" w:rsidP="00E140E1">
      <w:r>
        <w:rPr>
          <w:rFonts w:ascii="Segoe UI Symbol" w:hAnsi="Segoe UI Symbol" w:cs="Segoe UI Symbol"/>
        </w:rPr>
        <w:t>✓</w:t>
      </w:r>
      <w:r>
        <w:t xml:space="preserve"> Impulsionar as vendas no setor de comércio e serviços.</w:t>
      </w:r>
    </w:p>
    <w:p w14:paraId="5481DE5A" w14:textId="77777777" w:rsidR="00E140E1" w:rsidRDefault="00E140E1" w:rsidP="00E140E1">
      <w:r>
        <w:rPr>
          <w:rFonts w:ascii="Segoe UI Symbol" w:hAnsi="Segoe UI Symbol" w:cs="Segoe UI Symbol"/>
        </w:rPr>
        <w:t>✓</w:t>
      </w:r>
      <w:r>
        <w:t xml:space="preserve"> Proporcionar um novo apelo de atração ao turismo.</w:t>
      </w:r>
    </w:p>
    <w:p w14:paraId="153C15B7" w14:textId="77777777" w:rsidR="00E140E1" w:rsidRDefault="00E140E1" w:rsidP="00E140E1">
      <w:r>
        <w:rPr>
          <w:rFonts w:ascii="Segoe UI Symbol" w:hAnsi="Segoe UI Symbol" w:cs="Segoe UI Symbol"/>
        </w:rPr>
        <w:t>✓</w:t>
      </w:r>
      <w:r>
        <w:t xml:space="preserve"> Tornar nossa cidade mais bela para as festividades natalinas;</w:t>
      </w:r>
    </w:p>
    <w:p w14:paraId="3D19B9FD" w14:textId="77777777" w:rsidR="00E140E1" w:rsidRDefault="00E140E1" w:rsidP="00E140E1">
      <w:r>
        <w:rPr>
          <w:rFonts w:ascii="Segoe UI Symbol" w:hAnsi="Segoe UI Symbol" w:cs="Segoe UI Symbol"/>
        </w:rPr>
        <w:t>✓</w:t>
      </w:r>
      <w:r>
        <w:t xml:space="preserve"> Promover a imagem do município de Palmeira, SC.</w:t>
      </w:r>
    </w:p>
    <w:p w14:paraId="1F00F4B5" w14:textId="77777777" w:rsidR="00E140E1" w:rsidRDefault="00E140E1" w:rsidP="00E140E1">
      <w:r>
        <w:t>Capítulo III – DOS PARTICIPANTES</w:t>
      </w:r>
    </w:p>
    <w:p w14:paraId="02B87669" w14:textId="77777777" w:rsidR="00E140E1" w:rsidRDefault="00E140E1" w:rsidP="00E140E1">
      <w:r>
        <w:t>Art. 3º -</w:t>
      </w:r>
      <w:r w:rsidRPr="00E140E1">
        <w:t>Os concursos visam avaliar e premiar as melhores decorações natal</w:t>
      </w:r>
      <w:r w:rsidR="00FB514B">
        <w:t>inas do município na categoria</w:t>
      </w:r>
      <w:r w:rsidRPr="00E140E1">
        <w:t xml:space="preserve"> residencial. </w:t>
      </w:r>
    </w:p>
    <w:p w14:paraId="79A34586" w14:textId="77777777" w:rsidR="00E140E1" w:rsidRDefault="00E140E1" w:rsidP="00E140E1">
      <w:r>
        <w:t>§ ÚNICO - É expressamente vedado o uso de ligações elétricas clandestinas para a decoração, bem como a solicitação ao poder público para liberar a energia elétrica pública. O uso deste tipo de decoração é de inteira responsabilidade do responsável legal de cada estabelecimento inscrito.</w:t>
      </w:r>
    </w:p>
    <w:p w14:paraId="07AF2C68" w14:textId="77777777" w:rsidR="00E140E1" w:rsidRDefault="00E140E1" w:rsidP="00E140E1">
      <w:r>
        <w:t>Capítulo IV – DAS INSCRIÇÕES:</w:t>
      </w:r>
    </w:p>
    <w:p w14:paraId="66474C99" w14:textId="77777777" w:rsidR="00E140E1" w:rsidRDefault="00E140E1" w:rsidP="00E140E1">
      <w:r>
        <w:t>Art. 4º – As inscrições serão gratuitas e ocorrerão n</w:t>
      </w:r>
      <w:r w:rsidR="00243EB4">
        <w:t>o período de 22 de novembro a 30</w:t>
      </w:r>
      <w:r w:rsidR="00DC4313">
        <w:t xml:space="preserve"> de </w:t>
      </w:r>
      <w:r w:rsidR="00243EB4">
        <w:t>Novembro de 2023</w:t>
      </w:r>
      <w:r w:rsidR="008F79CE">
        <w:t xml:space="preserve"> na Sala do Empreendedor</w:t>
      </w:r>
      <w:r>
        <w:t>, mediante preenchimento</w:t>
      </w:r>
      <w:r w:rsidR="00FB514B">
        <w:t xml:space="preserve"> completo da Ficha de Inscrição, as </w:t>
      </w:r>
      <w:r w:rsidR="00BA2A2E">
        <w:t>avaliações</w:t>
      </w:r>
      <w:r w:rsidR="00FB514B">
        <w:t xml:space="preserve"> serão feitas </w:t>
      </w:r>
      <w:r w:rsidR="00BA2A2E">
        <w:t>pelo júri</w:t>
      </w:r>
      <w:r w:rsidR="00243EB4">
        <w:t xml:space="preserve"> dia até dia 15/12/2023</w:t>
      </w:r>
      <w:r w:rsidR="00FB514B">
        <w:t xml:space="preserve"> durante a noite.</w:t>
      </w:r>
    </w:p>
    <w:p w14:paraId="585279F9" w14:textId="77777777" w:rsidR="00E140E1" w:rsidRDefault="00E140E1" w:rsidP="00E140E1">
      <w:r>
        <w:t>Art. 5º –Os dados fornecidos pelos interessados, no momento de sua inscrição, deverão ser corretos, claros, precisos,</w:t>
      </w:r>
      <w:r w:rsidR="00B23A1B">
        <w:t xml:space="preserve"> </w:t>
      </w:r>
      <w:r w:rsidR="00FB514B">
        <w:t>Completos</w:t>
      </w:r>
      <w:r>
        <w:t xml:space="preserve"> e apresentados de uma forma que permita a verificação de sua procedência, veracidade e autenticidade.</w:t>
      </w:r>
      <w:r w:rsidR="00B23A1B">
        <w:t xml:space="preserve"> </w:t>
      </w:r>
      <w:r>
        <w:t>O não preenchimento completo da ficha de inscrição, sujeitará o concorrente à sua eliminação do concurso.</w:t>
      </w:r>
    </w:p>
    <w:p w14:paraId="6F1E30FA" w14:textId="77777777" w:rsidR="00E140E1" w:rsidRDefault="00E140E1" w:rsidP="00E140E1">
      <w:r>
        <w:lastRenderedPageBreak/>
        <w:t>§ ÚNICO - Ao inscreverem-se para este concurso, nos termos deste regulamento, os participantes estarão</w:t>
      </w:r>
      <w:r w:rsidR="000734AC">
        <w:t xml:space="preserve"> </w:t>
      </w:r>
      <w:r>
        <w:t xml:space="preserve">automaticamente autorizando a Comissão Organizadora do “Concurso de Decoração Natal – </w:t>
      </w:r>
      <w:r w:rsidR="000734AC">
        <w:rPr>
          <w:b/>
        </w:rPr>
        <w:t>Natal Encantado</w:t>
      </w:r>
      <w:r>
        <w:t xml:space="preserve"> -</w:t>
      </w:r>
      <w:r w:rsidR="00B23A1B">
        <w:t xml:space="preserve"> 202</w:t>
      </w:r>
      <w:r w:rsidR="00243EB4">
        <w:t>3</w:t>
      </w:r>
      <w:r>
        <w:t>”, a utilizar de modo gratuito, definitivo e irrevogável seus nomes, imagens, som de voz e fotografia(s)enviada(s) em qualquer veículo de imprensa, mídia ou internet, somente para fins de divulgação da realização do</w:t>
      </w:r>
      <w:r w:rsidR="000734AC">
        <w:t xml:space="preserve"> </w:t>
      </w:r>
      <w:r>
        <w:t>concurso por tempo indeterminado.</w:t>
      </w:r>
    </w:p>
    <w:p w14:paraId="7449D9C2" w14:textId="77777777" w:rsidR="00E140E1" w:rsidRDefault="00E140E1" w:rsidP="00E140E1">
      <w:r>
        <w:t>CAPÍTULO V – DO PROCESSO DE JULGAMENTO</w:t>
      </w:r>
    </w:p>
    <w:p w14:paraId="5033D9E4" w14:textId="77777777" w:rsidR="00B23A1B" w:rsidRDefault="00B23A1B" w:rsidP="000F2416">
      <w:pPr>
        <w:pStyle w:val="PargrafodaLista"/>
        <w:numPr>
          <w:ilvl w:val="0"/>
          <w:numId w:val="2"/>
        </w:numPr>
      </w:pPr>
      <w:r>
        <w:t>A avaliação das decorações ficará a cargo de uma Comissão Julgadora que será composta</w:t>
      </w:r>
      <w:r w:rsidR="00CB5E25">
        <w:t xml:space="preserve"> </w:t>
      </w:r>
      <w:r>
        <w:t>por até 05 (cinco) avaliador</w:t>
      </w:r>
      <w:r w:rsidR="00CB5E25">
        <w:t>es, sendo pessoas qualificadas.</w:t>
      </w:r>
    </w:p>
    <w:p w14:paraId="703AE7C0" w14:textId="62781947" w:rsidR="00CB5E25" w:rsidRDefault="00243EB4" w:rsidP="000B18F8">
      <w:pPr>
        <w:pStyle w:val="PargrafodaLista"/>
        <w:numPr>
          <w:ilvl w:val="0"/>
          <w:numId w:val="3"/>
        </w:numPr>
      </w:pPr>
      <w:r>
        <w:t>A avaliação será feita em uma etapa</w:t>
      </w:r>
      <w:r w:rsidR="00B23A1B">
        <w:t xml:space="preserve">, sendo </w:t>
      </w:r>
      <w:r>
        <w:t>de forma</w:t>
      </w:r>
      <w:r w:rsidR="00B23A1B">
        <w:t xml:space="preserve"> presencial.</w:t>
      </w:r>
    </w:p>
    <w:p w14:paraId="1ED9AE7B" w14:textId="77777777" w:rsidR="00B23A1B" w:rsidRDefault="00B23A1B" w:rsidP="00FE287B">
      <w:pPr>
        <w:pStyle w:val="PargrafodaLista"/>
        <w:numPr>
          <w:ilvl w:val="0"/>
          <w:numId w:val="3"/>
        </w:numPr>
      </w:pPr>
      <w:r>
        <w:t>Para o julgamento das decorações serão levados em</w:t>
      </w:r>
      <w:r w:rsidR="00CB5E25">
        <w:t xml:space="preserve"> </w:t>
      </w:r>
      <w:r>
        <w:t>consideração pela Comissão Julgadora, os seguintes critérios e pontuações:</w:t>
      </w:r>
    </w:p>
    <w:p w14:paraId="200776BB" w14:textId="77777777" w:rsidR="00B23A1B" w:rsidRDefault="00B23A1B" w:rsidP="00B23A1B">
      <w:r>
        <w:t>a) Harmonia: será avaliada a harmonia entre cada item da decoração e o espaço como</w:t>
      </w:r>
    </w:p>
    <w:p w14:paraId="5962B9CD" w14:textId="77777777" w:rsidR="00B23A1B" w:rsidRDefault="00305853" w:rsidP="00B23A1B">
      <w:r>
        <w:t>um todo; (Nota de 5 a 10)</w:t>
      </w:r>
    </w:p>
    <w:p w14:paraId="3B7ECD75" w14:textId="77777777" w:rsidR="00B23A1B" w:rsidRDefault="00B23A1B" w:rsidP="00B23A1B">
      <w:r>
        <w:t>b) Recursos Natalinos: será avaliado o aspecto visual global da decoração, os recursos</w:t>
      </w:r>
    </w:p>
    <w:p w14:paraId="0A9CCF22" w14:textId="77777777" w:rsidR="00B23A1B" w:rsidRDefault="00B23A1B" w:rsidP="00B23A1B">
      <w:r>
        <w:t>utilizados, tais como: recursos naturais, artificiais, presença de itens temáticos ao Natal, entre</w:t>
      </w:r>
    </w:p>
    <w:p w14:paraId="3CC305B9" w14:textId="77777777" w:rsidR="00B23A1B" w:rsidRDefault="00B23A1B" w:rsidP="00B23A1B">
      <w:r>
        <w:t xml:space="preserve">outros; </w:t>
      </w:r>
      <w:r w:rsidR="00305853">
        <w:t>(</w:t>
      </w:r>
      <w:r w:rsidR="00305853" w:rsidRPr="00305853">
        <w:t>Nota de 5 a 10</w:t>
      </w:r>
      <w:r w:rsidR="00305853">
        <w:t>)</w:t>
      </w:r>
    </w:p>
    <w:p w14:paraId="20BF50CB" w14:textId="77777777" w:rsidR="00B23A1B" w:rsidRDefault="00B23A1B" w:rsidP="00B23A1B">
      <w:r>
        <w:t>c) Criatividade: será avaliado a criatividade utilizada para a decoração natalina; (</w:t>
      </w:r>
      <w:r w:rsidR="00305853" w:rsidRPr="00305853">
        <w:t xml:space="preserve">Nota de 5 a </w:t>
      </w:r>
      <w:r w:rsidR="00305853">
        <w:t>1</w:t>
      </w:r>
      <w:r w:rsidR="00305853" w:rsidRPr="00305853">
        <w:t>0</w:t>
      </w:r>
      <w:r>
        <w:t>)</w:t>
      </w:r>
    </w:p>
    <w:p w14:paraId="668B3344" w14:textId="77777777" w:rsidR="00B23A1B" w:rsidRDefault="00B23A1B" w:rsidP="00B23A1B">
      <w:r>
        <w:t>d) Impacto visual diurno/noturno da decoração;</w:t>
      </w:r>
      <w:r w:rsidR="00305853" w:rsidRPr="00305853">
        <w:t xml:space="preserve"> </w:t>
      </w:r>
      <w:r w:rsidR="00305853">
        <w:t>(</w:t>
      </w:r>
      <w:r w:rsidR="00305853" w:rsidRPr="00305853">
        <w:t>Nota de 5 a 10</w:t>
      </w:r>
      <w:r w:rsidR="00305853">
        <w:t>)</w:t>
      </w:r>
    </w:p>
    <w:p w14:paraId="053AA866" w14:textId="77777777" w:rsidR="00B23A1B" w:rsidRDefault="00B23A1B" w:rsidP="00B23A1B">
      <w:r>
        <w:t>3.3.1 Todas as decorações deverão ser visíveis da calçada onde consta o endereço</w:t>
      </w:r>
      <w:r w:rsidR="00305853">
        <w:t xml:space="preserve"> </w:t>
      </w:r>
      <w:r>
        <w:t>inscrito.</w:t>
      </w:r>
    </w:p>
    <w:p w14:paraId="365B0BB9" w14:textId="77777777" w:rsidR="00B23A1B" w:rsidRDefault="00305853" w:rsidP="00B23A1B">
      <w:r>
        <w:t xml:space="preserve">3.4 </w:t>
      </w:r>
      <w:r w:rsidR="00B23A1B">
        <w:t>O somatório dos pontos servirá de</w:t>
      </w:r>
      <w:r>
        <w:t xml:space="preserve"> </w:t>
      </w:r>
      <w:r w:rsidR="00B23A1B">
        <w:t>base para a classificação dos inscritos.</w:t>
      </w:r>
    </w:p>
    <w:p w14:paraId="5DDD9AA9" w14:textId="77777777" w:rsidR="00B23A1B" w:rsidRDefault="00B23A1B" w:rsidP="00B23A1B">
      <w:r>
        <w:t xml:space="preserve">3.5 </w:t>
      </w:r>
      <w:r w:rsidR="004D1A98">
        <w:t>A</w:t>
      </w:r>
      <w:r>
        <w:t xml:space="preserve"> Comissão Julgadora visitará as propriedades </w:t>
      </w:r>
      <w:r w:rsidR="004D1A98">
        <w:t>com</w:t>
      </w:r>
      <w:r>
        <w:t xml:space="preserve"> datas e</w:t>
      </w:r>
      <w:r w:rsidR="004D1A98">
        <w:t xml:space="preserve"> </w:t>
      </w:r>
      <w:r>
        <w:t>horários marcados.</w:t>
      </w:r>
    </w:p>
    <w:p w14:paraId="19833929" w14:textId="35218856" w:rsidR="00B23A1B" w:rsidRDefault="00B23A1B" w:rsidP="00B23A1B">
      <w:r>
        <w:t>3.6 O período de avaliação</w:t>
      </w:r>
      <w:r w:rsidR="00305853">
        <w:t xml:space="preserve"> da Comissão Julgadora será de 9 a 16 de dezembro de 202</w:t>
      </w:r>
      <w:r w:rsidR="00C06E3D">
        <w:t>3</w:t>
      </w:r>
      <w:r>
        <w:t>. Todos</w:t>
      </w:r>
    </w:p>
    <w:p w14:paraId="5A34A5B8" w14:textId="14E305A0" w:rsidR="00B23A1B" w:rsidRDefault="00B23A1B" w:rsidP="00B23A1B">
      <w:r>
        <w:t>os participantes devem manter suas fachadas decoradas pelo menos até o dia 25 de dezembro de</w:t>
      </w:r>
      <w:r w:rsidR="004D1A98">
        <w:t xml:space="preserve"> 202</w:t>
      </w:r>
      <w:r w:rsidR="00C06E3D">
        <w:t>3</w:t>
      </w:r>
      <w:r>
        <w:t>.</w:t>
      </w:r>
    </w:p>
    <w:p w14:paraId="30C67D27" w14:textId="77777777" w:rsidR="00B23A1B" w:rsidRDefault="00B23A1B" w:rsidP="00B23A1B">
      <w:r>
        <w:t>3.7 Na eventualidade de empate na somatória das notas finais, fica a cargo da Comissão</w:t>
      </w:r>
    </w:p>
    <w:p w14:paraId="49BC1DEE" w14:textId="77777777" w:rsidR="00B23A1B" w:rsidRDefault="00B23A1B" w:rsidP="00B23A1B">
      <w:r>
        <w:t>Julgadora avaliar e deliberar, de acordo com os critérios expostos.</w:t>
      </w:r>
    </w:p>
    <w:p w14:paraId="50D5085B" w14:textId="77777777" w:rsidR="003B56BD" w:rsidRDefault="00B23A1B" w:rsidP="00B23A1B">
      <w:r>
        <w:t xml:space="preserve">3.8 Não caberá qualquer espécie de recurso ou contestação à decisão da Comissão Julgadora. </w:t>
      </w:r>
    </w:p>
    <w:p w14:paraId="17AE5D2F" w14:textId="77777777" w:rsidR="004D1A98" w:rsidRDefault="004D1A98" w:rsidP="00B23A1B"/>
    <w:p w14:paraId="17398A8D" w14:textId="77777777" w:rsidR="00E140E1" w:rsidRDefault="00E140E1" w:rsidP="00B23A1B">
      <w:r>
        <w:t>Capítulo VI – DA PREMIAÇÃO</w:t>
      </w:r>
    </w:p>
    <w:p w14:paraId="1584F8B9" w14:textId="77777777" w:rsidR="00D15EF9" w:rsidRDefault="00E140E1" w:rsidP="00E140E1">
      <w:r>
        <w:t xml:space="preserve">Art. 7º – O “Concurso de Decoração Natal – </w:t>
      </w:r>
      <w:r w:rsidR="00243EB4">
        <w:t>Natal Encantando - 2023</w:t>
      </w:r>
      <w:r>
        <w:t xml:space="preserve">” compreende em premiar </w:t>
      </w:r>
      <w:r w:rsidR="00AD0F79">
        <w:t>os 3 primeiros colocados</w:t>
      </w:r>
      <w:r w:rsidR="00D15EF9">
        <w:t xml:space="preserve"> de </w:t>
      </w:r>
    </w:p>
    <w:p w14:paraId="29469F36" w14:textId="77777777" w:rsidR="00E140E1" w:rsidRDefault="00D15EF9" w:rsidP="00E140E1">
      <w:r>
        <w:t>1º Lugar R$1.000,00 (mil</w:t>
      </w:r>
      <w:r w:rsidR="00E140E1">
        <w:t xml:space="preserve"> reais).</w:t>
      </w:r>
    </w:p>
    <w:p w14:paraId="15569178" w14:textId="77777777" w:rsidR="00D15EF9" w:rsidRDefault="005670AA" w:rsidP="00E140E1">
      <w:r>
        <w:t>2º Lugar R$ 5</w:t>
      </w:r>
      <w:r w:rsidR="00D15EF9">
        <w:t>00,00 (</w:t>
      </w:r>
      <w:r>
        <w:t>Quinhentos</w:t>
      </w:r>
      <w:r w:rsidR="00D15EF9">
        <w:t xml:space="preserve"> Reais)</w:t>
      </w:r>
    </w:p>
    <w:p w14:paraId="35175A92" w14:textId="77777777" w:rsidR="00D15EF9" w:rsidRDefault="00D15EF9" w:rsidP="00E140E1">
      <w:r>
        <w:lastRenderedPageBreak/>
        <w:t>3º Lugar R$</w:t>
      </w:r>
      <w:r w:rsidR="005670AA">
        <w:t>3</w:t>
      </w:r>
      <w:r>
        <w:t>00,00 (</w:t>
      </w:r>
      <w:r w:rsidR="005670AA">
        <w:t xml:space="preserve">Trezentos </w:t>
      </w:r>
      <w:r>
        <w:t>Reais)</w:t>
      </w:r>
    </w:p>
    <w:p w14:paraId="5BFA72CC" w14:textId="77777777" w:rsidR="00E140E1" w:rsidRDefault="00E140E1" w:rsidP="00E140E1">
      <w:r>
        <w:t>Art. 8º - A divul</w:t>
      </w:r>
      <w:r w:rsidR="00D15EF9">
        <w:t>gação do ganhador será no dia 17</w:t>
      </w:r>
      <w:r>
        <w:t xml:space="preserve"> de </w:t>
      </w:r>
      <w:r w:rsidR="00243EB4">
        <w:t>Dezembro de 2023</w:t>
      </w:r>
      <w:r>
        <w:t xml:space="preserve"> e entrega da premiação</w:t>
      </w:r>
      <w:r w:rsidR="00D15EF9">
        <w:t xml:space="preserve">, durante a festa Natal Encantando </w:t>
      </w:r>
    </w:p>
    <w:p w14:paraId="3212DB32" w14:textId="77777777" w:rsidR="00E140E1" w:rsidRDefault="00E140E1" w:rsidP="00E140E1">
      <w:r>
        <w:t>Capítulo VII – DISPOSIÇÕES GERAIS:</w:t>
      </w:r>
    </w:p>
    <w:p w14:paraId="186FD3E6" w14:textId="77777777" w:rsidR="00E140E1" w:rsidRDefault="00E140E1" w:rsidP="00E140E1">
      <w:r>
        <w:t>Art. 9º – O participante poderá iniciar a decoração a qualquer tempo, mas deverá estar atento para o prazo de</w:t>
      </w:r>
      <w:r w:rsidR="00D15EF9">
        <w:t xml:space="preserve"> </w:t>
      </w:r>
      <w:r>
        <w:t>inscrição e para o início do julgamento.</w:t>
      </w:r>
    </w:p>
    <w:p w14:paraId="1520E404" w14:textId="77777777" w:rsidR="00E140E1" w:rsidRDefault="00E140E1" w:rsidP="00E140E1">
      <w:r>
        <w:t xml:space="preserve">Art. 10º A decoração natalina deverá permanecer montada até o dia </w:t>
      </w:r>
      <w:r w:rsidR="00243EB4">
        <w:t>25 de Dezembro de 2023</w:t>
      </w:r>
      <w:r>
        <w:t>, correndo o risco, o</w:t>
      </w:r>
      <w:r w:rsidR="00D15EF9">
        <w:t xml:space="preserve"> </w:t>
      </w:r>
      <w:r>
        <w:t>ganhador, de perder a premiação, no caso do não cumprimento desse prazo.</w:t>
      </w:r>
    </w:p>
    <w:p w14:paraId="29D82F8B" w14:textId="77777777" w:rsidR="00E140E1" w:rsidRDefault="00E140E1" w:rsidP="00E140E1">
      <w:r>
        <w:t>Art. 11º – As entidades organizadoras não se responsabilizam pelos gastos auferidos pelos participantes, destinados</w:t>
      </w:r>
      <w:r w:rsidR="00D15EF9">
        <w:t xml:space="preserve"> </w:t>
      </w:r>
      <w:r>
        <w:t>à campanha de incentivo da decoração natalina ou despesas decorrentes da mesma e sua manutenção.</w:t>
      </w:r>
    </w:p>
    <w:p w14:paraId="65A4A2EA" w14:textId="77777777" w:rsidR="00E140E1" w:rsidRDefault="00E140E1" w:rsidP="00E140E1">
      <w:r>
        <w:t>Art. 12º –Cabe aos participantes tomar as providências necessárias para a inscrição no presente concurso dentro do</w:t>
      </w:r>
      <w:r w:rsidR="00D15EF9">
        <w:t xml:space="preserve"> </w:t>
      </w:r>
      <w:r>
        <w:t>prazo estabelecido, bem como providenciar os materiais necessários para a decoração.</w:t>
      </w:r>
    </w:p>
    <w:p w14:paraId="780AC66B" w14:textId="77777777" w:rsidR="00E140E1" w:rsidRDefault="00E140E1" w:rsidP="00E140E1">
      <w:r>
        <w:t>Art. 13º - As decorações não poderão atrapalhar o livre trânsito nas calçadas ou locais públicos.</w:t>
      </w:r>
    </w:p>
    <w:p w14:paraId="506AE7CA" w14:textId="77777777" w:rsidR="00E140E1" w:rsidRDefault="00E140E1" w:rsidP="00E140E1">
      <w:r>
        <w:t>Art. 14º - Os participantes do Concurso, incluindo os vencedores, assumem total responsabilidade sobre quaisquer</w:t>
      </w:r>
      <w:r w:rsidR="00D15EF9">
        <w:t xml:space="preserve"> </w:t>
      </w:r>
      <w:r>
        <w:t>reivindicações de terceiros que se sintam prejudicados por plágio ou pela cessão dos direitos do autor.</w:t>
      </w:r>
    </w:p>
    <w:p w14:paraId="304B0008" w14:textId="77777777" w:rsidR="00E140E1" w:rsidRDefault="00E140E1" w:rsidP="00E140E1">
      <w:r>
        <w:t>Art. 15º - Os casos omissos e não previstos neste regulamento serão resolvidos exclusivamente pelos membros da</w:t>
      </w:r>
      <w:r w:rsidR="00D15EF9">
        <w:t xml:space="preserve"> </w:t>
      </w:r>
      <w:r>
        <w:t xml:space="preserve">comissão organizadora do “Concurso de Decoração Natal – </w:t>
      </w:r>
      <w:r w:rsidR="004D1A98">
        <w:t>Natal Encantado - 2022</w:t>
      </w:r>
      <w:r>
        <w:t>”.</w:t>
      </w:r>
    </w:p>
    <w:p w14:paraId="484D0FF8" w14:textId="77777777" w:rsidR="00E140E1" w:rsidRDefault="00243EB4" w:rsidP="00E140E1">
      <w:r>
        <w:t>Palmeira, 20</w:t>
      </w:r>
      <w:r w:rsidR="00D15EF9">
        <w:t xml:space="preserve"> de </w:t>
      </w:r>
      <w:r>
        <w:t>Novembro de 2023</w:t>
      </w:r>
      <w:r w:rsidR="00E140E1">
        <w:t>.</w:t>
      </w:r>
    </w:p>
    <w:p w14:paraId="4F6A677F" w14:textId="77777777" w:rsidR="0021230A" w:rsidRDefault="00E140E1" w:rsidP="00E140E1">
      <w:r>
        <w:t>COMISSÃO ORGANIZADORA</w:t>
      </w:r>
    </w:p>
    <w:sectPr w:rsidR="002123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355FC"/>
    <w:multiLevelType w:val="hybridMultilevel"/>
    <w:tmpl w:val="F16438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57AE0"/>
    <w:multiLevelType w:val="hybridMultilevel"/>
    <w:tmpl w:val="812AC7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457B7"/>
    <w:multiLevelType w:val="hybridMultilevel"/>
    <w:tmpl w:val="BF1082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528556">
    <w:abstractNumId w:val="0"/>
  </w:num>
  <w:num w:numId="2" w16cid:durableId="449979835">
    <w:abstractNumId w:val="2"/>
  </w:num>
  <w:num w:numId="3" w16cid:durableId="1895772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0E1"/>
    <w:rsid w:val="000734AC"/>
    <w:rsid w:val="00141F57"/>
    <w:rsid w:val="0021230A"/>
    <w:rsid w:val="00243EB4"/>
    <w:rsid w:val="00305853"/>
    <w:rsid w:val="003B56BD"/>
    <w:rsid w:val="004D1A98"/>
    <w:rsid w:val="00513FBD"/>
    <w:rsid w:val="005670AA"/>
    <w:rsid w:val="00764F42"/>
    <w:rsid w:val="008A6261"/>
    <w:rsid w:val="008F79CE"/>
    <w:rsid w:val="00A736F4"/>
    <w:rsid w:val="00AD0F79"/>
    <w:rsid w:val="00B2347F"/>
    <w:rsid w:val="00B23A1B"/>
    <w:rsid w:val="00BA2A2E"/>
    <w:rsid w:val="00C06E3D"/>
    <w:rsid w:val="00CB5E25"/>
    <w:rsid w:val="00D15EF9"/>
    <w:rsid w:val="00DC4313"/>
    <w:rsid w:val="00E140E1"/>
    <w:rsid w:val="00FA40D6"/>
    <w:rsid w:val="00FB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2C0C"/>
  <w15:chartTrackingRefBased/>
  <w15:docId w15:val="{9A5C12D0-5470-46E7-8054-D9106DE9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Alisson e Elaine Magalhães</cp:lastModifiedBy>
  <cp:revision>3</cp:revision>
  <dcterms:created xsi:type="dcterms:W3CDTF">2023-11-20T17:17:00Z</dcterms:created>
  <dcterms:modified xsi:type="dcterms:W3CDTF">2023-11-22T21:14:00Z</dcterms:modified>
</cp:coreProperties>
</file>